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BE" w:rsidRPr="005B1963" w:rsidRDefault="003F3EBE" w:rsidP="002705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D97C68" w:rsidRPr="005B1963" w:rsidRDefault="003F3EBE" w:rsidP="00882026">
      <w:pPr>
        <w:pStyle w:val="newncpi"/>
        <w:ind w:firstLine="0"/>
        <w:jc w:val="center"/>
        <w:rPr>
          <w:b/>
          <w:sz w:val="28"/>
          <w:szCs w:val="28"/>
        </w:rPr>
      </w:pPr>
      <w:r w:rsidRPr="005B1963">
        <w:rPr>
          <w:bCs/>
          <w:sz w:val="28"/>
          <w:szCs w:val="28"/>
        </w:rPr>
        <w:t>попечительского совета государственн</w:t>
      </w:r>
      <w:r w:rsidR="00D570D2" w:rsidRPr="005B1963">
        <w:rPr>
          <w:bCs/>
          <w:sz w:val="28"/>
          <w:szCs w:val="28"/>
        </w:rPr>
        <w:t xml:space="preserve">ого учреждения образования </w:t>
      </w:r>
      <w:r w:rsidR="00D97C68" w:rsidRPr="005B1963">
        <w:rPr>
          <w:sz w:val="28"/>
          <w:szCs w:val="28"/>
        </w:rPr>
        <w:t>«Петковичск</w:t>
      </w:r>
      <w:r w:rsidR="00882026">
        <w:rPr>
          <w:sz w:val="28"/>
          <w:szCs w:val="28"/>
        </w:rPr>
        <w:t xml:space="preserve">ая </w:t>
      </w:r>
      <w:r w:rsidR="00D97C68" w:rsidRPr="005B1963">
        <w:rPr>
          <w:sz w:val="28"/>
          <w:szCs w:val="28"/>
        </w:rPr>
        <w:t>средняя школа»</w:t>
      </w:r>
    </w:p>
    <w:p w:rsidR="003F3EBE" w:rsidRPr="005B1963" w:rsidRDefault="003F3EBE" w:rsidP="002705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5B1963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AC691A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B1963"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1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год</w:t>
      </w:r>
    </w:p>
    <w:p w:rsidR="00D97C68" w:rsidRPr="000E783F" w:rsidRDefault="003F3EBE" w:rsidP="0027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6"/>
        <w:tblW w:w="10085" w:type="dxa"/>
        <w:tblInd w:w="-318" w:type="dxa"/>
        <w:tblLook w:val="04A0" w:firstRow="1" w:lastRow="0" w:firstColumn="1" w:lastColumn="0" w:noHBand="0" w:noVBand="1"/>
      </w:tblPr>
      <w:tblGrid>
        <w:gridCol w:w="674"/>
        <w:gridCol w:w="1514"/>
        <w:gridCol w:w="1802"/>
        <w:gridCol w:w="6095"/>
      </w:tblGrid>
      <w:tr w:rsidR="00211C2E" w:rsidRPr="000E783F" w:rsidTr="00F6595A">
        <w:tc>
          <w:tcPr>
            <w:tcW w:w="674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4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02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6095" w:type="dxa"/>
          </w:tcPr>
          <w:p w:rsidR="00211C2E" w:rsidRPr="00455B69" w:rsidRDefault="00211C2E" w:rsidP="00211C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2" w:type="dxa"/>
          </w:tcPr>
          <w:p w:rsidR="00211C2E" w:rsidRPr="000E783F" w:rsidRDefault="00211C2E" w:rsidP="00A67992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1150BA" w:rsidRPr="000E783F" w:rsidRDefault="00211C2E" w:rsidP="001150BA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финансовых средств, поступающих на счет учреждения. </w:t>
            </w:r>
          </w:p>
          <w:p w:rsidR="00211C2E" w:rsidRPr="000E783F" w:rsidRDefault="00211C2E" w:rsidP="001150BA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использовании средств.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02" w:type="dxa"/>
          </w:tcPr>
          <w:p w:rsidR="00211C2E" w:rsidRPr="000E783F" w:rsidRDefault="00230BCB" w:rsidP="002E02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0E783F" w:rsidRDefault="00211C2E" w:rsidP="00060199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помощи по благоустройству и уборке территории (</w:t>
            </w:r>
            <w:r w:rsidR="00B0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покос травы,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листвы, снега, обрезка деревьев, подвоз песка и др.)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8B5957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2" w:type="dxa"/>
          </w:tcPr>
          <w:p w:rsidR="00211C2E" w:rsidRPr="000E783F" w:rsidRDefault="008D31A0" w:rsidP="000158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DA381E" w:rsidRPr="00DA381E" w:rsidRDefault="00211C2E" w:rsidP="00CC5678">
            <w:pPr>
              <w:pStyle w:val="a5"/>
              <w:tabs>
                <w:tab w:val="left" w:pos="33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составе и работе попечительского совета на сайте учреждения образования, в информационных центрах для законных представителей обучающихся</w:t>
            </w:r>
            <w:r w:rsidR="00DA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02" w:type="dxa"/>
          </w:tcPr>
          <w:p w:rsidR="00211C2E" w:rsidRPr="000E783F" w:rsidRDefault="00CE4505" w:rsidP="00CC5ACB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8B5957" w:rsidRPr="00DA381E" w:rsidRDefault="008B5957" w:rsidP="00CC5678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членов попечительского совета из числа законных представителей обучающихся.</w:t>
            </w:r>
          </w:p>
          <w:p w:rsidR="001615B7" w:rsidRPr="001615B7" w:rsidRDefault="001615B7" w:rsidP="00CC5678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Итоги взаимодействия с родителями по подготовке школы к учебному году</w:t>
            </w:r>
            <w:r w:rsidR="00AC6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C2E" w:rsidRPr="005B1963" w:rsidRDefault="00211C2E" w:rsidP="0089111B">
            <w:pPr>
              <w:pStyle w:val="a5"/>
              <w:numPr>
                <w:ilvl w:val="0"/>
                <w:numId w:val="21"/>
              </w:numPr>
              <w:tabs>
                <w:tab w:val="left" w:pos="3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попечительского совета на 20</w:t>
            </w:r>
            <w:r w:rsidR="005B1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AC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AC691A" w:rsidRPr="000E783F" w:rsidTr="00F6595A">
        <w:tc>
          <w:tcPr>
            <w:tcW w:w="674" w:type="dxa"/>
          </w:tcPr>
          <w:p w:rsidR="00AC691A" w:rsidRPr="000E783F" w:rsidRDefault="00AC691A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AC691A" w:rsidRPr="000E783F" w:rsidRDefault="00AC691A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2" w:type="dxa"/>
          </w:tcPr>
          <w:p w:rsidR="00AC691A" w:rsidRPr="000E783F" w:rsidRDefault="005A5E49" w:rsidP="00CC5ACB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C6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чреждение </w:t>
            </w:r>
          </w:p>
        </w:tc>
        <w:tc>
          <w:tcPr>
            <w:tcW w:w="6095" w:type="dxa"/>
          </w:tcPr>
          <w:p w:rsidR="00AC691A" w:rsidRPr="00F6595A" w:rsidRDefault="005B1963" w:rsidP="00F6595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</w:t>
            </w:r>
            <w:r w:rsidR="00F6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заготовке </w:t>
            </w:r>
            <w:r w:rsidRPr="00F6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овощей для организации питания обучающихся.</w:t>
            </w:r>
          </w:p>
        </w:tc>
      </w:tr>
      <w:tr w:rsidR="0089111B" w:rsidRPr="000E783F" w:rsidTr="00F6595A">
        <w:tc>
          <w:tcPr>
            <w:tcW w:w="674" w:type="dxa"/>
          </w:tcPr>
          <w:p w:rsidR="0089111B" w:rsidRPr="000E783F" w:rsidRDefault="0089111B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89111B" w:rsidRDefault="00DF78E5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02" w:type="dxa"/>
          </w:tcPr>
          <w:p w:rsidR="0089111B" w:rsidRDefault="0089111B" w:rsidP="00CC5ACB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proofErr w:type="gramEnd"/>
          </w:p>
        </w:tc>
        <w:tc>
          <w:tcPr>
            <w:tcW w:w="6095" w:type="dxa"/>
          </w:tcPr>
          <w:p w:rsidR="0089111B" w:rsidRPr="00F6595A" w:rsidRDefault="0089111B" w:rsidP="0089111B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приобретении саженцев плодовых деревьев для создания станции «Сад» экологической тропы </w:t>
            </w:r>
          </w:p>
        </w:tc>
      </w:tr>
      <w:tr w:rsidR="00211C2E" w:rsidRPr="000E783F" w:rsidTr="00F6595A">
        <w:trPr>
          <w:trHeight w:val="969"/>
        </w:trPr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02" w:type="dxa"/>
          </w:tcPr>
          <w:p w:rsidR="00211C2E" w:rsidRPr="000E783F" w:rsidRDefault="00CE4505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9D6205" w:rsidRDefault="005B1963" w:rsidP="00EE5CD5">
            <w:pPr>
              <w:pStyle w:val="a5"/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приобретении элемент</w:t>
            </w:r>
            <w:r w:rsidR="00EE5CD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делового стиля (жилета</w:t>
            </w:r>
            <w:r w:rsidR="00F6595A">
              <w:rPr>
                <w:rFonts w:ascii="Times New Roman" w:hAnsi="Times New Roman" w:cs="Times New Roman"/>
                <w:sz w:val="28"/>
                <w:szCs w:val="28"/>
              </w:rPr>
              <w:t>, значков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учащихся 1 класса, </w:t>
            </w:r>
            <w:r w:rsidR="005F1A38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прибывших учащихся.</w:t>
            </w:r>
          </w:p>
        </w:tc>
      </w:tr>
      <w:tr w:rsidR="004035C7" w:rsidRPr="000E783F" w:rsidTr="00F6595A">
        <w:tc>
          <w:tcPr>
            <w:tcW w:w="674" w:type="dxa"/>
          </w:tcPr>
          <w:p w:rsidR="004035C7" w:rsidRPr="000E783F" w:rsidRDefault="004035C7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4035C7" w:rsidRPr="000E783F" w:rsidRDefault="004035C7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02" w:type="dxa"/>
          </w:tcPr>
          <w:p w:rsidR="004035C7" w:rsidRPr="000E783F" w:rsidRDefault="0083713F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455B69" w:rsidRDefault="00B62EC4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подготовке к новогодним </w:t>
            </w:r>
            <w:r w:rsidR="009D6205" w:rsidRPr="000E783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9D62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(приобретение новогодних подарков</w:t>
            </w:r>
            <w:r w:rsidR="00EE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5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оощрение учащихся, признанных «Учеником года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учреждения»)</w:t>
            </w:r>
            <w:r w:rsidR="0045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35C7" w:rsidRPr="000E783F" w:rsidRDefault="00AC691A" w:rsidP="00CC5678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«Наши дети», Р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>ождественск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035C7"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02" w:type="dxa"/>
          </w:tcPr>
          <w:p w:rsidR="00211C2E" w:rsidRPr="000E783F" w:rsidRDefault="0089111B" w:rsidP="00211C2E">
            <w:pPr>
              <w:tabs>
                <w:tab w:val="left" w:pos="33"/>
                <w:tab w:val="left" w:pos="27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proofErr w:type="gramEnd"/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0"/>
                <w:tab w:val="left" w:pos="33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  оформлению помещений  к Новому году. </w:t>
            </w:r>
          </w:p>
        </w:tc>
      </w:tr>
      <w:tr w:rsidR="00211C2E" w:rsidRPr="000E783F" w:rsidTr="00F6595A">
        <w:trPr>
          <w:trHeight w:val="523"/>
        </w:trPr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02" w:type="dxa"/>
          </w:tcPr>
          <w:p w:rsidR="00211C2E" w:rsidRPr="000E783F" w:rsidRDefault="00CE4505" w:rsidP="00211C2E">
            <w:pPr>
              <w:tabs>
                <w:tab w:val="left" w:pos="0"/>
                <w:tab w:val="left" w:pos="33"/>
                <w:tab w:val="left" w:pos="3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Default="00AC691A" w:rsidP="00CC5678">
            <w:pPr>
              <w:pStyle w:val="a5"/>
              <w:tabs>
                <w:tab w:val="left" w:pos="0"/>
                <w:tab w:val="left" w:pos="33"/>
                <w:tab w:val="left" w:pos="309"/>
              </w:tabs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приобретении игрового</w:t>
            </w:r>
            <w:r w:rsidR="0080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туристического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  <w:p w:rsidR="00DD777A" w:rsidRPr="00AC691A" w:rsidRDefault="00DD777A" w:rsidP="00CC5678">
            <w:pPr>
              <w:pStyle w:val="a5"/>
              <w:tabs>
                <w:tab w:val="left" w:pos="0"/>
                <w:tab w:val="left" w:pos="33"/>
                <w:tab w:val="left" w:pos="309"/>
              </w:tabs>
              <w:ind w:lef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02" w:type="dxa"/>
          </w:tcPr>
          <w:p w:rsidR="00211C2E" w:rsidRPr="000E783F" w:rsidRDefault="00DD777A" w:rsidP="00270583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ясли-сад</w:t>
            </w:r>
            <w:proofErr w:type="gramEnd"/>
          </w:p>
        </w:tc>
        <w:tc>
          <w:tcPr>
            <w:tcW w:w="6095" w:type="dxa"/>
          </w:tcPr>
          <w:p w:rsidR="00211C2E" w:rsidRPr="000E783F" w:rsidRDefault="00AB4DF8" w:rsidP="00CC5678">
            <w:pPr>
              <w:pStyle w:val="a5"/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приобретении</w:t>
            </w:r>
            <w:r w:rsidR="00211C2E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лакокрасочной продукции </w:t>
            </w:r>
            <w:r w:rsidR="00211C2E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покраски надворного игрового оборудования к летнему оздоровительному периоду.</w:t>
            </w:r>
          </w:p>
          <w:p w:rsidR="00211C2E" w:rsidRPr="000E783F" w:rsidRDefault="00211C2E" w:rsidP="00F6595A">
            <w:pPr>
              <w:pStyle w:val="a5"/>
              <w:numPr>
                <w:ilvl w:val="0"/>
                <w:numId w:val="22"/>
              </w:numPr>
              <w:tabs>
                <w:tab w:val="left" w:pos="33"/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по подготовке и  проведению летнего оздоровления воспитанников: </w:t>
            </w:r>
            <w:r w:rsidR="0019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песка, приобретение выносного оборудования, атрибутов для оборудования тематических площадок,  станций</w:t>
            </w:r>
            <w:r w:rsidR="0019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тропы</w:t>
            </w:r>
          </w:p>
        </w:tc>
      </w:tr>
      <w:tr w:rsidR="007B135E" w:rsidRPr="000E783F" w:rsidTr="00F6595A">
        <w:tc>
          <w:tcPr>
            <w:tcW w:w="674" w:type="dxa"/>
          </w:tcPr>
          <w:p w:rsidR="007B135E" w:rsidRPr="000E783F" w:rsidRDefault="007B135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7B135E" w:rsidRPr="000E783F" w:rsidRDefault="007B135E" w:rsidP="002526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</w:t>
            </w:r>
            <w:r w:rsidR="0025268B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802" w:type="dxa"/>
          </w:tcPr>
          <w:p w:rsidR="007B135E" w:rsidRPr="000E783F" w:rsidRDefault="00F6595A" w:rsidP="00270583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7B135E" w:rsidRPr="000E783F" w:rsidRDefault="00C136E6" w:rsidP="00CC5678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820B0"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подготовке учреждения к новому учебному году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802" w:type="dxa"/>
          </w:tcPr>
          <w:p w:rsidR="00211C2E" w:rsidRPr="000E783F" w:rsidRDefault="0089111B" w:rsidP="00DC2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ясли-</w:t>
            </w:r>
            <w:r w:rsidR="00211C2E"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proofErr w:type="gramEnd"/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благоустройству и озеленению территории учреждения, оформлени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клумб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посадке 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огорода, покраск</w:t>
            </w:r>
            <w:r w:rsidR="00482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надворного оборудования. 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02" w:type="dxa"/>
          </w:tcPr>
          <w:p w:rsidR="00211C2E" w:rsidRPr="000E783F" w:rsidRDefault="00211C2E" w:rsidP="00211C2E">
            <w:pPr>
              <w:tabs>
                <w:tab w:val="left" w:pos="33"/>
                <w:tab w:val="left" w:pos="459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272"/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окончанию учебного года. Поощрение учащихся</w:t>
            </w:r>
            <w:r w:rsidR="00B62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добившихся успехов в течение учебного года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1C2E" w:rsidRPr="000E783F" w:rsidRDefault="00211C2E" w:rsidP="00CC5678">
            <w:pPr>
              <w:numPr>
                <w:ilvl w:val="0"/>
                <w:numId w:val="4"/>
              </w:numPr>
              <w:tabs>
                <w:tab w:val="clear" w:pos="720"/>
                <w:tab w:val="left" w:pos="33"/>
                <w:tab w:val="num" w:pos="272"/>
                <w:tab w:val="left" w:pos="459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оздоровления и полезной занятости учащихся во время каникул. Трудоустройство учащихся.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577951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802" w:type="dxa"/>
          </w:tcPr>
          <w:p w:rsidR="00211C2E" w:rsidRPr="000E783F" w:rsidRDefault="00211C2E" w:rsidP="00211C2E">
            <w:pPr>
              <w:tabs>
                <w:tab w:val="num" w:pos="0"/>
                <w:tab w:val="left" w:pos="343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num" w:pos="0"/>
                <w:tab w:val="left" w:pos="33"/>
                <w:tab w:val="left" w:pos="343"/>
              </w:tabs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83F"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 участию команды школы в районном туристическом слёте.</w:t>
            </w:r>
          </w:p>
        </w:tc>
      </w:tr>
      <w:tr w:rsidR="00211C2E" w:rsidRPr="000E783F" w:rsidTr="00F6595A">
        <w:tc>
          <w:tcPr>
            <w:tcW w:w="674" w:type="dxa"/>
          </w:tcPr>
          <w:p w:rsidR="00211C2E" w:rsidRPr="000E783F" w:rsidRDefault="00211C2E" w:rsidP="00211C2E">
            <w:pPr>
              <w:pStyle w:val="a5"/>
              <w:numPr>
                <w:ilvl w:val="0"/>
                <w:numId w:val="12"/>
              </w:numPr>
              <w:ind w:left="470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</w:tcPr>
          <w:p w:rsidR="00211C2E" w:rsidRPr="000E783F" w:rsidRDefault="00211C2E" w:rsidP="00270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802" w:type="dxa"/>
          </w:tcPr>
          <w:p w:rsidR="00211C2E" w:rsidRPr="000E783F" w:rsidRDefault="00CE4505" w:rsidP="004F72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095" w:type="dxa"/>
          </w:tcPr>
          <w:p w:rsidR="00211C2E" w:rsidRPr="000E783F" w:rsidRDefault="00211C2E" w:rsidP="00CC5678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проведению текущего ремонта помещений учреждения</w:t>
            </w:r>
            <w:r w:rsidR="00B8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</w:t>
            </w:r>
            <w:r w:rsidR="00B8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7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  к новому учебному году</w:t>
            </w:r>
          </w:p>
        </w:tc>
      </w:tr>
    </w:tbl>
    <w:p w:rsidR="00C80DE6" w:rsidRPr="00AC0885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0DE6" w:rsidRPr="00AC0885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24C20" w:rsidRPr="00AC0885" w:rsidRDefault="00C80DE6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0885">
        <w:rPr>
          <w:rFonts w:ascii="Times New Roman" w:hAnsi="Times New Roman" w:cs="Times New Roman"/>
          <w:sz w:val="28"/>
          <w:szCs w:val="28"/>
          <w:lang w:val="be-BY"/>
        </w:rPr>
        <w:t xml:space="preserve">Председатель попечительского совета </w:t>
      </w:r>
      <w:r w:rsidR="0083019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bookmarkStart w:id="0" w:name="_GoBack"/>
      <w:bookmarkEnd w:id="0"/>
      <w:r w:rsidRPr="00AC08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70A3" w:rsidRPr="00AC0885">
        <w:rPr>
          <w:rFonts w:ascii="Times New Roman" w:hAnsi="Times New Roman" w:cs="Times New Roman"/>
          <w:sz w:val="28"/>
          <w:szCs w:val="28"/>
          <w:lang w:val="be-BY"/>
        </w:rPr>
        <w:t>__________</w:t>
      </w:r>
      <w:r w:rsidR="00AB4DF8" w:rsidRPr="00AC0885">
        <w:rPr>
          <w:rFonts w:ascii="Times New Roman" w:hAnsi="Times New Roman" w:cs="Times New Roman"/>
          <w:sz w:val="28"/>
          <w:szCs w:val="28"/>
          <w:lang w:val="be-BY"/>
        </w:rPr>
        <w:t>Е.В.Гармаза</w:t>
      </w:r>
    </w:p>
    <w:p w:rsidR="00524C20" w:rsidRPr="00AC0885" w:rsidRDefault="00524C20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53CC" w:rsidRPr="00AC0885" w:rsidRDefault="008D53CC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53CC" w:rsidRPr="00AC0885" w:rsidRDefault="008D53CC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0885">
        <w:rPr>
          <w:rFonts w:ascii="Times New Roman" w:hAnsi="Times New Roman" w:cs="Times New Roman"/>
          <w:sz w:val="28"/>
          <w:szCs w:val="28"/>
          <w:lang w:val="be-BY"/>
        </w:rPr>
        <w:t>Согласовано</w:t>
      </w:r>
    </w:p>
    <w:p w:rsidR="008D53CC" w:rsidRPr="00AC0885" w:rsidRDefault="008D53CC" w:rsidP="0027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C0885">
        <w:rPr>
          <w:rFonts w:ascii="Times New Roman" w:hAnsi="Times New Roman" w:cs="Times New Roman"/>
          <w:sz w:val="28"/>
          <w:szCs w:val="28"/>
          <w:lang w:val="be-BY"/>
        </w:rPr>
        <w:t xml:space="preserve">Директор                                                                  </w:t>
      </w:r>
      <w:r w:rsidR="00830190" w:rsidRPr="00AC0885">
        <w:rPr>
          <w:rFonts w:ascii="Times New Roman" w:hAnsi="Times New Roman" w:cs="Times New Roman"/>
          <w:sz w:val="28"/>
          <w:szCs w:val="28"/>
          <w:lang w:val="be-BY"/>
        </w:rPr>
        <w:t>__________</w:t>
      </w:r>
      <w:r w:rsidRPr="00AC0885">
        <w:rPr>
          <w:rFonts w:ascii="Times New Roman" w:hAnsi="Times New Roman" w:cs="Times New Roman"/>
          <w:sz w:val="28"/>
          <w:szCs w:val="28"/>
          <w:lang w:val="be-BY"/>
        </w:rPr>
        <w:t>В.И.Рабиновская</w:t>
      </w:r>
    </w:p>
    <w:p w:rsidR="00AF70A3" w:rsidRPr="00AC0885" w:rsidRDefault="00AF70A3" w:rsidP="001F6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F70A3" w:rsidRPr="00AC0885" w:rsidSect="00455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EC"/>
    <w:multiLevelType w:val="hybridMultilevel"/>
    <w:tmpl w:val="EEF6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F3C"/>
    <w:multiLevelType w:val="hybridMultilevel"/>
    <w:tmpl w:val="E320EF80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C1C371F"/>
    <w:multiLevelType w:val="hybridMultilevel"/>
    <w:tmpl w:val="D076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9CD"/>
    <w:multiLevelType w:val="multilevel"/>
    <w:tmpl w:val="35E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842A6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578BA"/>
    <w:multiLevelType w:val="hybridMultilevel"/>
    <w:tmpl w:val="E42E6984"/>
    <w:lvl w:ilvl="0" w:tplc="32A8A83E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34001B"/>
    <w:multiLevelType w:val="multilevel"/>
    <w:tmpl w:val="503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A48BA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31F8A"/>
    <w:multiLevelType w:val="multilevel"/>
    <w:tmpl w:val="75C8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92DE2"/>
    <w:multiLevelType w:val="hybridMultilevel"/>
    <w:tmpl w:val="EEF6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B62A9"/>
    <w:multiLevelType w:val="multilevel"/>
    <w:tmpl w:val="4FE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01716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15712"/>
    <w:multiLevelType w:val="multilevel"/>
    <w:tmpl w:val="470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22989"/>
    <w:multiLevelType w:val="multilevel"/>
    <w:tmpl w:val="60A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868E2"/>
    <w:multiLevelType w:val="hybridMultilevel"/>
    <w:tmpl w:val="A1222A8E"/>
    <w:lvl w:ilvl="0" w:tplc="BA62F48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E9D40C8"/>
    <w:multiLevelType w:val="multilevel"/>
    <w:tmpl w:val="3F6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F570F"/>
    <w:multiLevelType w:val="hybridMultilevel"/>
    <w:tmpl w:val="891A4DFA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BB05254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94ABE"/>
    <w:multiLevelType w:val="hybridMultilevel"/>
    <w:tmpl w:val="E320EF80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26117A7"/>
    <w:multiLevelType w:val="hybridMultilevel"/>
    <w:tmpl w:val="2AD471D8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54B9"/>
    <w:multiLevelType w:val="multilevel"/>
    <w:tmpl w:val="0A0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2402E"/>
    <w:multiLevelType w:val="hybridMultilevel"/>
    <w:tmpl w:val="891A4DFA"/>
    <w:lvl w:ilvl="0" w:tplc="FD52B9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2CD3048"/>
    <w:multiLevelType w:val="multilevel"/>
    <w:tmpl w:val="D20E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774CE"/>
    <w:multiLevelType w:val="hybridMultilevel"/>
    <w:tmpl w:val="38823706"/>
    <w:lvl w:ilvl="0" w:tplc="53FC3F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664E0"/>
    <w:multiLevelType w:val="multilevel"/>
    <w:tmpl w:val="A91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23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14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11"/>
  </w:num>
  <w:num w:numId="20">
    <w:abstractNumId w:val="9"/>
  </w:num>
  <w:num w:numId="21">
    <w:abstractNumId w:val="21"/>
  </w:num>
  <w:num w:numId="22">
    <w:abstractNumId w:val="19"/>
  </w:num>
  <w:num w:numId="23">
    <w:abstractNumId w:val="0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EBE"/>
    <w:rsid w:val="00015877"/>
    <w:rsid w:val="00033F29"/>
    <w:rsid w:val="00060199"/>
    <w:rsid w:val="000E027A"/>
    <w:rsid w:val="000E783F"/>
    <w:rsid w:val="001115C1"/>
    <w:rsid w:val="001150BA"/>
    <w:rsid w:val="001615B7"/>
    <w:rsid w:val="00183A76"/>
    <w:rsid w:val="00192EDF"/>
    <w:rsid w:val="001F69D4"/>
    <w:rsid w:val="00211C2E"/>
    <w:rsid w:val="00211F47"/>
    <w:rsid w:val="00230BCB"/>
    <w:rsid w:val="00233F4E"/>
    <w:rsid w:val="00243AD1"/>
    <w:rsid w:val="002476B0"/>
    <w:rsid w:val="00247801"/>
    <w:rsid w:val="0025268B"/>
    <w:rsid w:val="00255A2D"/>
    <w:rsid w:val="00270583"/>
    <w:rsid w:val="00285ACE"/>
    <w:rsid w:val="002E02B4"/>
    <w:rsid w:val="002F347D"/>
    <w:rsid w:val="003471D7"/>
    <w:rsid w:val="003B63DD"/>
    <w:rsid w:val="003F279B"/>
    <w:rsid w:val="003F3EBE"/>
    <w:rsid w:val="004035C7"/>
    <w:rsid w:val="00411C2E"/>
    <w:rsid w:val="00455B69"/>
    <w:rsid w:val="004820B0"/>
    <w:rsid w:val="004F726C"/>
    <w:rsid w:val="00524C20"/>
    <w:rsid w:val="00536240"/>
    <w:rsid w:val="00554A94"/>
    <w:rsid w:val="005600E2"/>
    <w:rsid w:val="00577951"/>
    <w:rsid w:val="005858BD"/>
    <w:rsid w:val="005A5E49"/>
    <w:rsid w:val="005B1963"/>
    <w:rsid w:val="005B7626"/>
    <w:rsid w:val="005C7E71"/>
    <w:rsid w:val="005F1A38"/>
    <w:rsid w:val="00767919"/>
    <w:rsid w:val="00774411"/>
    <w:rsid w:val="007A2AC9"/>
    <w:rsid w:val="007B135E"/>
    <w:rsid w:val="007E6B75"/>
    <w:rsid w:val="007E7DA3"/>
    <w:rsid w:val="00802784"/>
    <w:rsid w:val="00830190"/>
    <w:rsid w:val="0083713F"/>
    <w:rsid w:val="008443D5"/>
    <w:rsid w:val="00882026"/>
    <w:rsid w:val="0089111B"/>
    <w:rsid w:val="008A3AEF"/>
    <w:rsid w:val="008A4E84"/>
    <w:rsid w:val="008B5957"/>
    <w:rsid w:val="008D31A0"/>
    <w:rsid w:val="008D53CC"/>
    <w:rsid w:val="00984683"/>
    <w:rsid w:val="0099321C"/>
    <w:rsid w:val="009D6205"/>
    <w:rsid w:val="009E3FEF"/>
    <w:rsid w:val="009F5D1C"/>
    <w:rsid w:val="00A24349"/>
    <w:rsid w:val="00A67992"/>
    <w:rsid w:val="00AB4DF8"/>
    <w:rsid w:val="00AB4F36"/>
    <w:rsid w:val="00AC0885"/>
    <w:rsid w:val="00AC691A"/>
    <w:rsid w:val="00AD4C94"/>
    <w:rsid w:val="00AE5F1B"/>
    <w:rsid w:val="00AF70A3"/>
    <w:rsid w:val="00B0593A"/>
    <w:rsid w:val="00B05A48"/>
    <w:rsid w:val="00B07C53"/>
    <w:rsid w:val="00B62EC4"/>
    <w:rsid w:val="00B77277"/>
    <w:rsid w:val="00B81D31"/>
    <w:rsid w:val="00B83D6D"/>
    <w:rsid w:val="00BD5232"/>
    <w:rsid w:val="00C136E6"/>
    <w:rsid w:val="00C55C84"/>
    <w:rsid w:val="00C80DE6"/>
    <w:rsid w:val="00C922EB"/>
    <w:rsid w:val="00C96BEC"/>
    <w:rsid w:val="00CA0C73"/>
    <w:rsid w:val="00CC5678"/>
    <w:rsid w:val="00CC5ACB"/>
    <w:rsid w:val="00CE4505"/>
    <w:rsid w:val="00D570D2"/>
    <w:rsid w:val="00D763B0"/>
    <w:rsid w:val="00D94261"/>
    <w:rsid w:val="00D97C68"/>
    <w:rsid w:val="00DA381E"/>
    <w:rsid w:val="00DC2AE0"/>
    <w:rsid w:val="00DC4FDD"/>
    <w:rsid w:val="00DD6393"/>
    <w:rsid w:val="00DD777A"/>
    <w:rsid w:val="00DE73B0"/>
    <w:rsid w:val="00DF78E5"/>
    <w:rsid w:val="00EA503C"/>
    <w:rsid w:val="00EE5CD5"/>
    <w:rsid w:val="00F6595A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93"/>
  </w:style>
  <w:style w:type="paragraph" w:styleId="3">
    <w:name w:val="heading 3"/>
    <w:basedOn w:val="a"/>
    <w:link w:val="30"/>
    <w:uiPriority w:val="9"/>
    <w:qFormat/>
    <w:rsid w:val="003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E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E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3EBE"/>
    <w:rPr>
      <w:b/>
      <w:bCs/>
    </w:rPr>
  </w:style>
  <w:style w:type="paragraph" w:styleId="a4">
    <w:name w:val="Normal (Web)"/>
    <w:basedOn w:val="a"/>
    <w:uiPriority w:val="99"/>
    <w:unhideWhenUsed/>
    <w:rsid w:val="003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D31"/>
    <w:pPr>
      <w:ind w:left="720"/>
      <w:contextualSpacing/>
    </w:pPr>
  </w:style>
  <w:style w:type="paragraph" w:customStyle="1" w:styleId="titleu">
    <w:name w:val="titleu"/>
    <w:basedOn w:val="a"/>
    <w:rsid w:val="00D97C6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97C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12">
    <w:name w:val="il12"/>
    <w:basedOn w:val="a"/>
    <w:rsid w:val="0077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2023-01-06T06:49:00Z</cp:lastPrinted>
  <dcterms:created xsi:type="dcterms:W3CDTF">2016-02-28T06:32:00Z</dcterms:created>
  <dcterms:modified xsi:type="dcterms:W3CDTF">2023-10-06T05:21:00Z</dcterms:modified>
</cp:coreProperties>
</file>